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0A" w:rsidRPr="00032F6E" w:rsidRDefault="00376A7C" w:rsidP="00032F6E">
      <w:pPr>
        <w:shd w:val="clear" w:color="auto" w:fill="FFFFFF"/>
        <w:spacing w:line="629" w:lineRule="exact"/>
        <w:ind w:left="3442" w:right="-225" w:hanging="2035"/>
        <w:rPr>
          <w:rFonts w:ascii="Arial" w:hAnsi="Arial" w:cs="Arial"/>
          <w:b/>
          <w:sz w:val="32"/>
          <w:szCs w:val="32"/>
        </w:rPr>
      </w:pPr>
      <w:r w:rsidRPr="00032F6E">
        <w:rPr>
          <w:rFonts w:ascii="Arial" w:eastAsia="Times New Roman" w:hAnsi="Arial" w:cs="Arial"/>
          <w:b/>
          <w:bCs/>
          <w:spacing w:val="-4"/>
          <w:sz w:val="32"/>
          <w:szCs w:val="32"/>
        </w:rPr>
        <w:t xml:space="preserve">АДМИНИСТРАЦИЯ ЗОЛОТУХИНСКОГО РАЙОНА </w:t>
      </w:r>
      <w:r w:rsidRPr="00032F6E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59400A" w:rsidRPr="00032F6E" w:rsidRDefault="00032F6E" w:rsidP="00032F6E">
      <w:pPr>
        <w:shd w:val="clear" w:color="auto" w:fill="FFFFFF"/>
        <w:spacing w:before="216"/>
        <w:ind w:lef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spacing w:val="-5"/>
          <w:sz w:val="32"/>
          <w:szCs w:val="32"/>
        </w:rPr>
        <w:t xml:space="preserve">      </w:t>
      </w:r>
      <w:r w:rsidR="00376A7C" w:rsidRPr="00032F6E">
        <w:rPr>
          <w:rFonts w:ascii="Arial" w:eastAsia="Times New Roman" w:hAnsi="Arial" w:cs="Arial"/>
          <w:b/>
          <w:bCs/>
          <w:spacing w:val="-5"/>
          <w:sz w:val="32"/>
          <w:szCs w:val="32"/>
        </w:rPr>
        <w:t>ПОСТАНОВЛЕНИЕ</w:t>
      </w:r>
    </w:p>
    <w:p w:rsidR="0059400A" w:rsidRPr="00032F6E" w:rsidRDefault="00376A7C" w:rsidP="00032F6E">
      <w:pPr>
        <w:shd w:val="clear" w:color="auto" w:fill="FFFFFF"/>
        <w:spacing w:before="168"/>
        <w:ind w:left="29"/>
        <w:jc w:val="center"/>
        <w:rPr>
          <w:rFonts w:ascii="Arial" w:hAnsi="Arial" w:cs="Arial"/>
          <w:b/>
          <w:sz w:val="32"/>
          <w:szCs w:val="32"/>
        </w:rPr>
      </w:pPr>
      <w:r w:rsidRPr="00032F6E">
        <w:rPr>
          <w:rFonts w:ascii="Arial" w:eastAsia="Times New Roman" w:hAnsi="Arial" w:cs="Arial"/>
          <w:b/>
          <w:spacing w:val="-1"/>
          <w:sz w:val="32"/>
          <w:szCs w:val="32"/>
        </w:rPr>
        <w:t>от 20.02.2013 г. № 115</w:t>
      </w:r>
    </w:p>
    <w:p w:rsidR="0059400A" w:rsidRPr="00032F6E" w:rsidRDefault="00376A7C" w:rsidP="00032F6E">
      <w:pPr>
        <w:shd w:val="clear" w:color="auto" w:fill="FFFFFF"/>
        <w:spacing w:before="542" w:line="322" w:lineRule="exact"/>
        <w:ind w:left="14" w:right="-6"/>
        <w:jc w:val="center"/>
        <w:rPr>
          <w:rFonts w:ascii="Arial" w:hAnsi="Arial" w:cs="Arial"/>
          <w:b/>
          <w:sz w:val="32"/>
          <w:szCs w:val="32"/>
        </w:rPr>
      </w:pPr>
      <w:r w:rsidRPr="00032F6E">
        <w:rPr>
          <w:rFonts w:ascii="Arial" w:eastAsia="Times New Roman" w:hAnsi="Arial" w:cs="Arial"/>
          <w:b/>
          <w:spacing w:val="-3"/>
          <w:sz w:val="32"/>
          <w:szCs w:val="32"/>
        </w:rPr>
        <w:t xml:space="preserve">О Порядке представления лицами, поступающими </w:t>
      </w:r>
      <w:r w:rsidRPr="00032F6E">
        <w:rPr>
          <w:rFonts w:ascii="Arial" w:eastAsia="Times New Roman" w:hAnsi="Arial" w:cs="Arial"/>
          <w:b/>
          <w:spacing w:val="-1"/>
          <w:sz w:val="32"/>
          <w:szCs w:val="32"/>
        </w:rPr>
        <w:t xml:space="preserve">на </w:t>
      </w:r>
      <w:proofErr w:type="gramStart"/>
      <w:r w:rsidRPr="00032F6E">
        <w:rPr>
          <w:rFonts w:ascii="Arial" w:eastAsia="Times New Roman" w:hAnsi="Arial" w:cs="Arial"/>
          <w:b/>
          <w:spacing w:val="-1"/>
          <w:sz w:val="32"/>
          <w:szCs w:val="32"/>
        </w:rPr>
        <w:t>работу</w:t>
      </w:r>
      <w:proofErr w:type="gramEnd"/>
      <w:r w:rsidRPr="00032F6E">
        <w:rPr>
          <w:rFonts w:ascii="Arial" w:eastAsia="Times New Roman" w:hAnsi="Arial" w:cs="Arial"/>
          <w:b/>
          <w:spacing w:val="-1"/>
          <w:sz w:val="32"/>
          <w:szCs w:val="32"/>
        </w:rPr>
        <w:t xml:space="preserve"> на должность руководителя </w:t>
      </w:r>
      <w:r w:rsidRPr="00032F6E">
        <w:rPr>
          <w:rFonts w:ascii="Arial" w:eastAsia="Times New Roman" w:hAnsi="Arial" w:cs="Arial"/>
          <w:b/>
          <w:spacing w:val="-2"/>
          <w:sz w:val="32"/>
          <w:szCs w:val="32"/>
        </w:rPr>
        <w:t xml:space="preserve">муниципального учреждения, и руководителями муниципальных учреждений сведений о доходах, </w:t>
      </w:r>
      <w:r w:rsidRPr="00032F6E">
        <w:rPr>
          <w:rFonts w:ascii="Arial" w:eastAsia="Times New Roman" w:hAnsi="Arial" w:cs="Arial"/>
          <w:b/>
          <w:spacing w:val="-1"/>
          <w:sz w:val="32"/>
          <w:szCs w:val="32"/>
        </w:rPr>
        <w:t xml:space="preserve">об имуществе и обязательствах имущественного </w:t>
      </w:r>
      <w:r w:rsidRPr="00032F6E">
        <w:rPr>
          <w:rFonts w:ascii="Arial" w:eastAsia="Times New Roman" w:hAnsi="Arial" w:cs="Arial"/>
          <w:b/>
          <w:sz w:val="32"/>
          <w:szCs w:val="32"/>
        </w:rPr>
        <w:t>характера</w:t>
      </w:r>
    </w:p>
    <w:p w:rsidR="0059400A" w:rsidRPr="00032F6E" w:rsidRDefault="00376A7C">
      <w:pPr>
        <w:shd w:val="clear" w:color="auto" w:fill="FFFFFF"/>
        <w:spacing w:before="509" w:line="475" w:lineRule="exact"/>
        <w:ind w:left="10" w:right="5" w:firstLine="706"/>
        <w:jc w:val="both"/>
        <w:rPr>
          <w:rFonts w:ascii="Arial" w:hAnsi="Arial" w:cs="Arial"/>
          <w:sz w:val="24"/>
          <w:szCs w:val="24"/>
        </w:rPr>
      </w:pPr>
      <w:r w:rsidRPr="00032F6E">
        <w:rPr>
          <w:rFonts w:ascii="Arial" w:eastAsia="Times New Roman" w:hAnsi="Arial" w:cs="Arial"/>
          <w:sz w:val="24"/>
          <w:szCs w:val="24"/>
        </w:rPr>
        <w:t>В соответствии с частью четвёртой статьи 275 Трудового кодекса Российской Федерации Администрация Золотухи</w:t>
      </w:r>
      <w:r w:rsidR="00260471" w:rsidRPr="00032F6E">
        <w:rPr>
          <w:rFonts w:ascii="Arial" w:eastAsia="Times New Roman" w:hAnsi="Arial" w:cs="Arial"/>
          <w:sz w:val="24"/>
          <w:szCs w:val="24"/>
        </w:rPr>
        <w:t>нс</w:t>
      </w:r>
      <w:r w:rsidRPr="00032F6E">
        <w:rPr>
          <w:rFonts w:ascii="Arial" w:eastAsia="Times New Roman" w:hAnsi="Arial" w:cs="Arial"/>
          <w:sz w:val="24"/>
          <w:szCs w:val="24"/>
        </w:rPr>
        <w:t>кого района Курской области ПОСТАНОВЛЯЕТ:</w:t>
      </w:r>
    </w:p>
    <w:p w:rsidR="0059400A" w:rsidRPr="00032F6E" w:rsidRDefault="00376A7C">
      <w:pPr>
        <w:shd w:val="clear" w:color="auto" w:fill="FFFFFF"/>
        <w:spacing w:before="14" w:line="475" w:lineRule="exact"/>
        <w:ind w:left="773"/>
        <w:rPr>
          <w:rFonts w:ascii="Arial" w:hAnsi="Arial" w:cs="Arial"/>
          <w:sz w:val="24"/>
          <w:szCs w:val="24"/>
        </w:rPr>
      </w:pPr>
      <w:r w:rsidRPr="00032F6E">
        <w:rPr>
          <w:rFonts w:ascii="Arial" w:hAnsi="Arial" w:cs="Arial"/>
          <w:spacing w:val="-3"/>
          <w:sz w:val="24"/>
          <w:szCs w:val="24"/>
        </w:rPr>
        <w:t>1.</w:t>
      </w:r>
      <w:r w:rsidRPr="00032F6E">
        <w:rPr>
          <w:rFonts w:ascii="Arial" w:eastAsia="Times New Roman" w:hAnsi="Arial" w:cs="Arial"/>
          <w:spacing w:val="-3"/>
          <w:sz w:val="24"/>
          <w:szCs w:val="24"/>
        </w:rPr>
        <w:t>Утвердить прилагаемое:</w:t>
      </w:r>
    </w:p>
    <w:p w:rsidR="0059400A" w:rsidRPr="00032F6E" w:rsidRDefault="00376A7C">
      <w:pPr>
        <w:shd w:val="clear" w:color="auto" w:fill="FFFFFF"/>
        <w:spacing w:line="475" w:lineRule="exact"/>
        <w:ind w:right="14" w:firstLine="720"/>
        <w:jc w:val="both"/>
        <w:rPr>
          <w:rFonts w:ascii="Arial" w:hAnsi="Arial" w:cs="Arial"/>
          <w:sz w:val="24"/>
          <w:szCs w:val="24"/>
        </w:rPr>
      </w:pPr>
      <w:r w:rsidRPr="00032F6E">
        <w:rPr>
          <w:rFonts w:ascii="Arial" w:eastAsia="Times New Roman" w:hAnsi="Arial" w:cs="Arial"/>
          <w:sz w:val="24"/>
          <w:szCs w:val="24"/>
        </w:rPr>
        <w:t xml:space="preserve">Положение о представлении лицом, поступающим на </w:t>
      </w:r>
      <w:proofErr w:type="gramStart"/>
      <w:r w:rsidRPr="00032F6E">
        <w:rPr>
          <w:rFonts w:ascii="Arial" w:eastAsia="Times New Roman" w:hAnsi="Arial" w:cs="Arial"/>
          <w:sz w:val="24"/>
          <w:szCs w:val="24"/>
        </w:rPr>
        <w:t>работу</w:t>
      </w:r>
      <w:proofErr w:type="gramEnd"/>
      <w:r w:rsidRPr="00032F6E">
        <w:rPr>
          <w:rFonts w:ascii="Arial" w:eastAsia="Times New Roman" w:hAnsi="Arial" w:cs="Arial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:rsidR="0059400A" w:rsidRPr="00032F6E" w:rsidRDefault="00376A7C">
      <w:pPr>
        <w:shd w:val="clear" w:color="auto" w:fill="FFFFFF"/>
        <w:spacing w:line="475" w:lineRule="exact"/>
        <w:ind w:left="24" w:firstLine="696"/>
        <w:jc w:val="both"/>
        <w:rPr>
          <w:rFonts w:ascii="Arial" w:hAnsi="Arial" w:cs="Arial"/>
          <w:sz w:val="24"/>
          <w:szCs w:val="24"/>
        </w:rPr>
      </w:pPr>
      <w:r w:rsidRPr="00032F6E">
        <w:rPr>
          <w:rFonts w:ascii="Arial" w:hAnsi="Arial" w:cs="Arial"/>
          <w:sz w:val="24"/>
          <w:szCs w:val="24"/>
        </w:rPr>
        <w:t>2.</w:t>
      </w:r>
      <w:proofErr w:type="gramStart"/>
      <w:r w:rsidRPr="00032F6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32F6E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</w:t>
      </w:r>
      <w:r w:rsidRPr="00032F6E">
        <w:rPr>
          <w:rFonts w:ascii="Arial" w:eastAsia="Times New Roman" w:hAnsi="Arial" w:cs="Arial"/>
          <w:spacing w:val="-2"/>
          <w:sz w:val="24"/>
          <w:szCs w:val="24"/>
        </w:rPr>
        <w:t>заместителя Главы Администрации Золотухинского района Кузнецову Т.А.</w:t>
      </w:r>
    </w:p>
    <w:p w:rsidR="0059400A" w:rsidRPr="00032F6E" w:rsidRDefault="00376A7C">
      <w:pPr>
        <w:shd w:val="clear" w:color="auto" w:fill="FFFFFF"/>
        <w:spacing w:line="475" w:lineRule="exact"/>
        <w:ind w:left="725"/>
        <w:rPr>
          <w:rFonts w:ascii="Arial" w:hAnsi="Arial" w:cs="Arial"/>
          <w:sz w:val="24"/>
          <w:szCs w:val="24"/>
        </w:rPr>
      </w:pPr>
      <w:r w:rsidRPr="00032F6E">
        <w:rPr>
          <w:rFonts w:ascii="Arial" w:hAnsi="Arial" w:cs="Arial"/>
          <w:spacing w:val="-3"/>
          <w:sz w:val="24"/>
          <w:szCs w:val="24"/>
        </w:rPr>
        <w:t>3.</w:t>
      </w:r>
      <w:r w:rsidRPr="00032F6E">
        <w:rPr>
          <w:rFonts w:ascii="Arial" w:eastAsia="Times New Roman" w:hAnsi="Arial" w:cs="Arial"/>
          <w:spacing w:val="-3"/>
          <w:sz w:val="24"/>
          <w:szCs w:val="24"/>
        </w:rPr>
        <w:t>Постановление вступает в силу с 1 января 2013 года.</w:t>
      </w:r>
    </w:p>
    <w:p w:rsidR="0059400A" w:rsidRPr="00032F6E" w:rsidRDefault="00376A7C" w:rsidP="00032F6E">
      <w:pPr>
        <w:shd w:val="clear" w:color="auto" w:fill="FFFFFF"/>
        <w:tabs>
          <w:tab w:val="left" w:pos="9356"/>
        </w:tabs>
        <w:spacing w:before="955"/>
        <w:rPr>
          <w:rFonts w:ascii="Arial" w:hAnsi="Arial" w:cs="Arial"/>
          <w:sz w:val="24"/>
          <w:szCs w:val="24"/>
        </w:rPr>
      </w:pPr>
      <w:r w:rsidRPr="00032F6E">
        <w:rPr>
          <w:rFonts w:ascii="Arial" w:eastAsia="Times New Roman" w:hAnsi="Arial" w:cs="Arial"/>
          <w:spacing w:val="-2"/>
          <w:sz w:val="24"/>
          <w:szCs w:val="24"/>
        </w:rPr>
        <w:t>Глава Золотухинского района</w:t>
      </w:r>
      <w:r w:rsidR="00032F6E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      </w:t>
      </w:r>
      <w:r w:rsidRPr="00032F6E">
        <w:rPr>
          <w:rFonts w:ascii="Arial" w:eastAsia="Times New Roman" w:hAnsi="Arial" w:cs="Arial"/>
          <w:spacing w:val="-1"/>
          <w:sz w:val="24"/>
          <w:szCs w:val="24"/>
        </w:rPr>
        <w:t>В.Н. Кожухов</w:t>
      </w:r>
    </w:p>
    <w:p w:rsidR="0059400A" w:rsidRPr="00032F6E" w:rsidRDefault="0059400A">
      <w:pPr>
        <w:shd w:val="clear" w:color="auto" w:fill="FFFFFF"/>
        <w:tabs>
          <w:tab w:val="left" w:pos="8035"/>
        </w:tabs>
        <w:spacing w:before="955"/>
        <w:rPr>
          <w:rFonts w:ascii="Arial" w:hAnsi="Arial" w:cs="Arial"/>
          <w:sz w:val="24"/>
          <w:szCs w:val="24"/>
        </w:rPr>
        <w:sectPr w:rsidR="0059400A" w:rsidRPr="00032F6E" w:rsidSect="00032F6E">
          <w:type w:val="continuous"/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59400A" w:rsidRPr="00032F6E" w:rsidRDefault="00376A7C" w:rsidP="00032F6E">
      <w:pPr>
        <w:shd w:val="clear" w:color="auto" w:fill="FFFFFF"/>
        <w:spacing w:line="322" w:lineRule="exact"/>
        <w:ind w:left="5453" w:firstLine="1114"/>
        <w:jc w:val="right"/>
        <w:rPr>
          <w:rFonts w:ascii="Arial" w:hAnsi="Arial" w:cs="Arial"/>
          <w:sz w:val="24"/>
          <w:szCs w:val="24"/>
        </w:rPr>
      </w:pPr>
      <w:r w:rsidRPr="00032F6E">
        <w:rPr>
          <w:rFonts w:ascii="Arial" w:eastAsia="Times New Roman" w:hAnsi="Arial" w:cs="Arial"/>
          <w:spacing w:val="-7"/>
          <w:sz w:val="24"/>
          <w:szCs w:val="24"/>
        </w:rPr>
        <w:lastRenderedPageBreak/>
        <w:t xml:space="preserve">Утверждено </w:t>
      </w:r>
      <w:r w:rsidRPr="00032F6E">
        <w:rPr>
          <w:rFonts w:ascii="Arial" w:eastAsia="Times New Roman" w:hAnsi="Arial" w:cs="Arial"/>
          <w:spacing w:val="-3"/>
          <w:sz w:val="24"/>
          <w:szCs w:val="24"/>
        </w:rPr>
        <w:t xml:space="preserve">постановлением Администрации </w:t>
      </w:r>
      <w:r w:rsidRPr="00032F6E">
        <w:rPr>
          <w:rFonts w:ascii="Arial" w:eastAsia="Times New Roman" w:hAnsi="Arial" w:cs="Arial"/>
          <w:spacing w:val="-1"/>
          <w:sz w:val="24"/>
          <w:szCs w:val="24"/>
        </w:rPr>
        <w:t xml:space="preserve">Золотухинского района </w:t>
      </w:r>
      <w:r w:rsidRPr="00032F6E">
        <w:rPr>
          <w:rFonts w:ascii="Arial" w:eastAsia="Times New Roman" w:hAnsi="Arial" w:cs="Arial"/>
          <w:sz w:val="24"/>
          <w:szCs w:val="24"/>
        </w:rPr>
        <w:t>от 20.02.2013 г. №</w:t>
      </w:r>
      <w:r w:rsidR="00260471" w:rsidRPr="00032F6E">
        <w:rPr>
          <w:rFonts w:ascii="Arial" w:eastAsia="Times New Roman" w:hAnsi="Arial" w:cs="Arial"/>
          <w:sz w:val="24"/>
          <w:szCs w:val="24"/>
        </w:rPr>
        <w:t>11</w:t>
      </w:r>
      <w:r w:rsidRPr="00032F6E">
        <w:rPr>
          <w:rFonts w:ascii="Arial" w:eastAsia="Times New Roman" w:hAnsi="Arial" w:cs="Arial"/>
          <w:sz w:val="24"/>
          <w:szCs w:val="24"/>
        </w:rPr>
        <w:t>5 (в редакции постановлений от 31.12.2014 №1088, от 15.01.2018 №9-па, от 05.02.2019 №107-па)</w:t>
      </w:r>
    </w:p>
    <w:p w:rsidR="00260471" w:rsidRPr="00032F6E" w:rsidRDefault="00260471" w:rsidP="00260471">
      <w:pPr>
        <w:shd w:val="clear" w:color="auto" w:fill="FFFFFF"/>
        <w:ind w:left="5"/>
        <w:jc w:val="center"/>
        <w:rPr>
          <w:rFonts w:ascii="Arial" w:eastAsia="Times New Roman" w:hAnsi="Arial" w:cs="Arial"/>
          <w:sz w:val="24"/>
          <w:szCs w:val="24"/>
        </w:rPr>
      </w:pPr>
    </w:p>
    <w:p w:rsidR="00260471" w:rsidRPr="00032F6E" w:rsidRDefault="00260471" w:rsidP="00260471">
      <w:pPr>
        <w:shd w:val="clear" w:color="auto" w:fill="FFFFFF"/>
        <w:ind w:left="5"/>
        <w:jc w:val="center"/>
        <w:rPr>
          <w:rFonts w:ascii="Arial" w:eastAsia="Times New Roman" w:hAnsi="Arial" w:cs="Arial"/>
          <w:sz w:val="24"/>
          <w:szCs w:val="24"/>
        </w:rPr>
      </w:pPr>
    </w:p>
    <w:p w:rsidR="0059400A" w:rsidRPr="00032F6E" w:rsidRDefault="00376A7C" w:rsidP="00260471">
      <w:pPr>
        <w:shd w:val="clear" w:color="auto" w:fill="FFFFFF"/>
        <w:ind w:left="5"/>
        <w:jc w:val="center"/>
        <w:rPr>
          <w:rFonts w:ascii="Arial" w:hAnsi="Arial" w:cs="Arial"/>
          <w:b/>
          <w:sz w:val="28"/>
          <w:szCs w:val="28"/>
        </w:rPr>
      </w:pPr>
      <w:r w:rsidRPr="00032F6E">
        <w:rPr>
          <w:rFonts w:ascii="Arial" w:eastAsia="Times New Roman" w:hAnsi="Arial" w:cs="Arial"/>
          <w:b/>
          <w:sz w:val="28"/>
          <w:szCs w:val="28"/>
        </w:rPr>
        <w:t>ПОЛОЖЕНИЕ</w:t>
      </w:r>
    </w:p>
    <w:p w:rsidR="0059400A" w:rsidRPr="00032F6E" w:rsidRDefault="00376A7C" w:rsidP="00260471">
      <w:pPr>
        <w:shd w:val="clear" w:color="auto" w:fill="FFFFFF"/>
        <w:ind w:left="5"/>
        <w:jc w:val="center"/>
        <w:rPr>
          <w:rFonts w:ascii="Arial" w:hAnsi="Arial" w:cs="Arial"/>
          <w:b/>
          <w:sz w:val="28"/>
          <w:szCs w:val="28"/>
        </w:rPr>
      </w:pPr>
      <w:r w:rsidRPr="00032F6E">
        <w:rPr>
          <w:rFonts w:ascii="Arial" w:eastAsia="Times New Roman" w:hAnsi="Arial" w:cs="Arial"/>
          <w:b/>
          <w:sz w:val="28"/>
          <w:szCs w:val="28"/>
        </w:rPr>
        <w:t xml:space="preserve">О ПРЕДСТАВЛЕНИИ ЛИЦОМ, ПОСТУПАЮЩИМ НА РАБОТУ </w:t>
      </w:r>
      <w:proofErr w:type="gramStart"/>
      <w:r w:rsidRPr="00032F6E">
        <w:rPr>
          <w:rFonts w:ascii="Arial" w:eastAsia="Times New Roman" w:hAnsi="Arial" w:cs="Arial"/>
          <w:b/>
          <w:sz w:val="28"/>
          <w:szCs w:val="28"/>
        </w:rPr>
        <w:t>НА</w:t>
      </w:r>
      <w:proofErr w:type="gramEnd"/>
    </w:p>
    <w:p w:rsidR="0059400A" w:rsidRPr="00032F6E" w:rsidRDefault="00376A7C" w:rsidP="00032F6E">
      <w:pPr>
        <w:shd w:val="clear" w:color="auto" w:fill="FFFFFF"/>
        <w:ind w:right="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32F6E">
        <w:rPr>
          <w:rFonts w:ascii="Arial" w:eastAsia="Times New Roman" w:hAnsi="Arial" w:cs="Arial"/>
          <w:b/>
          <w:sz w:val="28"/>
          <w:szCs w:val="28"/>
        </w:rPr>
        <w:t>ДОЛЖНОСТЬ РУКОВОДИТЕЛЯ МУНИЦИПАЛЬНОГО УЧРЕЖДЕНИЯ, А</w:t>
      </w:r>
      <w:r w:rsidR="00032F6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032F6E">
        <w:rPr>
          <w:rFonts w:ascii="Arial" w:eastAsia="Times New Roman" w:hAnsi="Arial" w:cs="Arial"/>
          <w:b/>
          <w:sz w:val="28"/>
          <w:szCs w:val="28"/>
        </w:rPr>
        <w:t>ТАКЖЕ РУКОВОДИТЕЛЕМ МУНИЦИПАЛЬНОГО УЧРЕЖДЕНИЯ СВЕДЕНИЙ</w:t>
      </w:r>
      <w:r w:rsidR="00260471" w:rsidRPr="00032F6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032F6E">
        <w:rPr>
          <w:rFonts w:ascii="Arial" w:eastAsia="Times New Roman" w:hAnsi="Arial" w:cs="Arial"/>
          <w:b/>
          <w:sz w:val="28"/>
          <w:szCs w:val="28"/>
        </w:rPr>
        <w:t>О СВОИХ ДОХОДАХ, ОБ ИМУЩЕСТВЕ И ОБЯЗАТЕЛЬСТВАХ</w:t>
      </w:r>
      <w:r w:rsidR="00260471" w:rsidRPr="00032F6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032F6E">
        <w:rPr>
          <w:rFonts w:ascii="Arial" w:eastAsia="Times New Roman" w:hAnsi="Arial" w:cs="Arial"/>
          <w:b/>
          <w:sz w:val="28"/>
          <w:szCs w:val="28"/>
        </w:rPr>
        <w:t>ИМУЩЕСТВЕННОГО ХАРАКТЕРА И О ДОХОДАХ, ОБ ИМУЩЕСТВЕ И</w:t>
      </w:r>
      <w:r w:rsidR="00260471" w:rsidRPr="00032F6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032F6E">
        <w:rPr>
          <w:rFonts w:ascii="Arial" w:eastAsia="Times New Roman" w:hAnsi="Arial" w:cs="Arial"/>
          <w:b/>
          <w:sz w:val="28"/>
          <w:szCs w:val="28"/>
        </w:rPr>
        <w:t>ОБЯЗАТЕЛЬСТВАХ ИМУЩЕСТВЕННОГО ХАРАКТЕРА СУПРУГИ (СУПРУГА)</w:t>
      </w:r>
      <w:r w:rsidR="00260471" w:rsidRPr="00032F6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032F6E">
        <w:rPr>
          <w:rFonts w:ascii="Arial" w:eastAsia="Times New Roman" w:hAnsi="Arial" w:cs="Arial"/>
          <w:b/>
          <w:sz w:val="28"/>
          <w:szCs w:val="28"/>
        </w:rPr>
        <w:t>И НЕСОВЕРШЕННОЛЕТНИХ ДЕТЕЙ</w:t>
      </w:r>
    </w:p>
    <w:p w:rsidR="00260471" w:rsidRPr="00032F6E" w:rsidRDefault="00260471" w:rsidP="0026047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9400A" w:rsidRPr="00032F6E" w:rsidRDefault="00376A7C" w:rsidP="00260471">
      <w:pPr>
        <w:shd w:val="clear" w:color="auto" w:fill="FFFFFF"/>
        <w:spacing w:line="360" w:lineRule="auto"/>
        <w:ind w:right="43" w:firstLine="595"/>
        <w:jc w:val="both"/>
        <w:rPr>
          <w:rFonts w:ascii="Arial" w:hAnsi="Arial" w:cs="Arial"/>
          <w:sz w:val="24"/>
          <w:szCs w:val="24"/>
        </w:rPr>
      </w:pPr>
      <w:r w:rsidRPr="00032F6E">
        <w:rPr>
          <w:rFonts w:ascii="Arial" w:hAnsi="Arial" w:cs="Arial"/>
          <w:sz w:val="24"/>
          <w:szCs w:val="24"/>
        </w:rPr>
        <w:t>1.</w:t>
      </w:r>
      <w:r w:rsidRPr="00032F6E">
        <w:rPr>
          <w:rFonts w:ascii="Arial" w:eastAsia="Times New Roman" w:hAnsi="Arial" w:cs="Arial"/>
          <w:sz w:val="24"/>
          <w:szCs w:val="24"/>
        </w:rPr>
        <w:t xml:space="preserve">Лицо, поступающее на </w:t>
      </w:r>
      <w:proofErr w:type="gramStart"/>
      <w:r w:rsidRPr="00032F6E">
        <w:rPr>
          <w:rFonts w:ascii="Arial" w:eastAsia="Times New Roman" w:hAnsi="Arial" w:cs="Arial"/>
          <w:sz w:val="24"/>
          <w:szCs w:val="24"/>
        </w:rPr>
        <w:t>работу</w:t>
      </w:r>
      <w:proofErr w:type="gramEnd"/>
      <w:r w:rsidRPr="00032F6E">
        <w:rPr>
          <w:rFonts w:ascii="Arial" w:eastAsia="Times New Roman" w:hAnsi="Arial" w:cs="Arial"/>
          <w:sz w:val="24"/>
          <w:szCs w:val="24"/>
        </w:rPr>
        <w:t xml:space="preserve"> на должность руководителя муниципального учреждения, а также руководитель муниципального учреждения обязаны представлять работодателю в письменной и электронной форме сведения о своих доходах, об имуществе и </w:t>
      </w:r>
      <w:r w:rsidRPr="00032F6E">
        <w:rPr>
          <w:rFonts w:ascii="Arial" w:eastAsia="Times New Roman" w:hAnsi="Arial" w:cs="Arial"/>
          <w:spacing w:val="-2"/>
          <w:sz w:val="24"/>
          <w:szCs w:val="24"/>
        </w:rPr>
        <w:t xml:space="preserve">обязательствах имущественного характера и о доходах, об имуществе и </w:t>
      </w:r>
      <w:r w:rsidRPr="00032F6E">
        <w:rPr>
          <w:rFonts w:ascii="Arial" w:eastAsia="Times New Roman" w:hAnsi="Arial" w:cs="Arial"/>
          <w:sz w:val="24"/>
          <w:szCs w:val="24"/>
        </w:rPr>
        <w:t xml:space="preserve">обязательствах имущественного характера супруги (супруга) и </w:t>
      </w:r>
      <w:r w:rsidRPr="00032F6E">
        <w:rPr>
          <w:rFonts w:ascii="Arial" w:eastAsia="Times New Roman" w:hAnsi="Arial" w:cs="Arial"/>
          <w:spacing w:val="-2"/>
          <w:sz w:val="24"/>
          <w:szCs w:val="24"/>
        </w:rPr>
        <w:t xml:space="preserve">несовершеннолетних детей (далее - сведения о доходах, об имуществе и </w:t>
      </w:r>
      <w:r w:rsidRPr="00032F6E">
        <w:rPr>
          <w:rFonts w:ascii="Arial" w:eastAsia="Times New Roman" w:hAnsi="Arial" w:cs="Arial"/>
          <w:sz w:val="24"/>
          <w:szCs w:val="24"/>
        </w:rPr>
        <w:t>обязательствах имущественного характера).</w:t>
      </w:r>
    </w:p>
    <w:p w:rsidR="0059400A" w:rsidRPr="00032F6E" w:rsidRDefault="00376A7C" w:rsidP="00260471">
      <w:pPr>
        <w:shd w:val="clear" w:color="auto" w:fill="FFFFFF"/>
        <w:spacing w:line="360" w:lineRule="auto"/>
        <w:ind w:right="43" w:firstLine="566"/>
        <w:jc w:val="both"/>
        <w:rPr>
          <w:rFonts w:ascii="Arial" w:hAnsi="Arial" w:cs="Arial"/>
          <w:sz w:val="24"/>
          <w:szCs w:val="24"/>
        </w:rPr>
      </w:pPr>
      <w:r w:rsidRPr="00032F6E">
        <w:rPr>
          <w:rFonts w:ascii="Arial" w:eastAsia="Times New Roman" w:hAnsi="Arial" w:cs="Arial"/>
          <w:sz w:val="24"/>
          <w:szCs w:val="24"/>
        </w:rPr>
        <w:t>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</w:t>
      </w:r>
    </w:p>
    <w:p w:rsidR="0059400A" w:rsidRPr="00032F6E" w:rsidRDefault="00376A7C" w:rsidP="00260471">
      <w:pPr>
        <w:shd w:val="clear" w:color="auto" w:fill="FFFFFF"/>
        <w:tabs>
          <w:tab w:val="left" w:pos="845"/>
        </w:tabs>
        <w:spacing w:line="360" w:lineRule="auto"/>
        <w:ind w:right="43" w:firstLine="566"/>
        <w:jc w:val="both"/>
        <w:rPr>
          <w:rFonts w:ascii="Arial" w:hAnsi="Arial" w:cs="Arial"/>
          <w:sz w:val="24"/>
          <w:szCs w:val="24"/>
        </w:rPr>
      </w:pPr>
      <w:r w:rsidRPr="00032F6E">
        <w:rPr>
          <w:rFonts w:ascii="Arial" w:hAnsi="Arial" w:cs="Arial"/>
          <w:spacing w:val="-24"/>
          <w:sz w:val="24"/>
          <w:szCs w:val="24"/>
        </w:rPr>
        <w:t>2.</w:t>
      </w:r>
      <w:r w:rsidRPr="00032F6E">
        <w:rPr>
          <w:rFonts w:ascii="Arial" w:hAnsi="Arial" w:cs="Arial"/>
          <w:sz w:val="24"/>
          <w:szCs w:val="24"/>
        </w:rPr>
        <w:tab/>
      </w:r>
      <w:r w:rsidRPr="00032F6E">
        <w:rPr>
          <w:rFonts w:ascii="Arial" w:eastAsia="Times New Roman" w:hAnsi="Arial" w:cs="Arial"/>
          <w:spacing w:val="-1"/>
          <w:sz w:val="24"/>
          <w:szCs w:val="24"/>
        </w:rPr>
        <w:t>Сведения о доходах, об имуществе и обязательствах имущественного</w:t>
      </w:r>
      <w:r w:rsidR="00260471" w:rsidRPr="00032F6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характера представляются руководителем муниципального учреждения по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форме справки, утвержденной Указом Президента Российской Федерации от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23 июня 2014 года №460 ежегодно, не позднее 30 апреля года,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 xml:space="preserve">следующего </w:t>
      </w:r>
      <w:proofErr w:type="gramStart"/>
      <w:r w:rsidRPr="00032F6E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032F6E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59400A" w:rsidRPr="00032F6E" w:rsidRDefault="00376A7C" w:rsidP="00032F6E">
      <w:pPr>
        <w:shd w:val="clear" w:color="auto" w:fill="FFFFFF"/>
        <w:tabs>
          <w:tab w:val="left" w:pos="1032"/>
        </w:tabs>
        <w:spacing w:line="360" w:lineRule="auto"/>
        <w:ind w:left="566"/>
        <w:rPr>
          <w:rFonts w:ascii="Arial" w:hAnsi="Arial" w:cs="Arial"/>
          <w:sz w:val="24"/>
          <w:szCs w:val="24"/>
        </w:rPr>
      </w:pPr>
      <w:r w:rsidRPr="00032F6E">
        <w:rPr>
          <w:rFonts w:ascii="Arial" w:hAnsi="Arial" w:cs="Arial"/>
          <w:spacing w:val="-27"/>
          <w:sz w:val="24"/>
          <w:szCs w:val="24"/>
        </w:rPr>
        <w:t>3.</w:t>
      </w:r>
      <w:r w:rsidRPr="00032F6E">
        <w:rPr>
          <w:rFonts w:ascii="Arial" w:hAnsi="Arial" w:cs="Arial"/>
          <w:sz w:val="24"/>
          <w:szCs w:val="24"/>
        </w:rPr>
        <w:tab/>
      </w:r>
      <w:r w:rsidRPr="00032F6E">
        <w:rPr>
          <w:rFonts w:ascii="Arial" w:eastAsia="Times New Roman" w:hAnsi="Arial" w:cs="Arial"/>
          <w:sz w:val="24"/>
          <w:szCs w:val="24"/>
        </w:rPr>
        <w:t>Лицо, поступающее на работу на должность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руководителя</w:t>
      </w:r>
      <w:r w:rsid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муниципального учреждения представляет:</w:t>
      </w:r>
    </w:p>
    <w:p w:rsidR="0059400A" w:rsidRPr="00032F6E" w:rsidRDefault="00376A7C" w:rsidP="00F84A4A">
      <w:pPr>
        <w:shd w:val="clear" w:color="auto" w:fill="FFFFFF"/>
        <w:tabs>
          <w:tab w:val="left" w:pos="912"/>
        </w:tabs>
        <w:spacing w:line="475" w:lineRule="exact"/>
        <w:ind w:left="5" w:right="5"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032F6E">
        <w:rPr>
          <w:rFonts w:ascii="Arial" w:eastAsia="Times New Roman" w:hAnsi="Arial" w:cs="Arial"/>
          <w:spacing w:val="-13"/>
          <w:sz w:val="24"/>
          <w:szCs w:val="24"/>
        </w:rPr>
        <w:t>а)</w:t>
      </w:r>
      <w:r w:rsidRPr="00032F6E">
        <w:rPr>
          <w:rFonts w:ascii="Arial" w:eastAsia="Times New Roman" w:hAnsi="Arial" w:cs="Arial"/>
          <w:sz w:val="24"/>
          <w:szCs w:val="24"/>
        </w:rPr>
        <w:tab/>
      </w:r>
      <w:r w:rsidRPr="00032F6E">
        <w:rPr>
          <w:rFonts w:ascii="Arial" w:eastAsia="Times New Roman" w:hAnsi="Arial" w:cs="Arial"/>
          <w:spacing w:val="-2"/>
          <w:sz w:val="24"/>
          <w:szCs w:val="24"/>
        </w:rPr>
        <w:t>сведения о своих доходах, полученных от всех источников (включая</w:t>
      </w:r>
      <w:r w:rsidR="00260471" w:rsidRPr="00032F6E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lastRenderedPageBreak/>
        <w:t>доходы по прежнему месту работы или месту замещения выборной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должности, пенсии, пособия, иные выплаты) за календарный год,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предшествующий году подачи документов для поступления на работу на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pacing w:val="-1"/>
          <w:sz w:val="24"/>
          <w:szCs w:val="24"/>
        </w:rPr>
        <w:t>должность руководителя муниципального учреждения, а также сведения об</w:t>
      </w:r>
      <w:r w:rsidR="00260471" w:rsidRPr="00032F6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имуществе, принадлежащем ему на нраве собственности, и о своих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обязательствах имущественного характера по состоянию на первое</w:t>
      </w:r>
      <w:proofErr w:type="gramEnd"/>
      <w:r w:rsidRPr="00032F6E">
        <w:rPr>
          <w:rFonts w:ascii="Arial" w:eastAsia="Times New Roman" w:hAnsi="Arial" w:cs="Arial"/>
          <w:sz w:val="24"/>
          <w:szCs w:val="24"/>
        </w:rPr>
        <w:t xml:space="preserve"> число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месяца, предшествующего месяцу подачи документов для поступления на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работу на должность руководителя (на отчетную дату);</w:t>
      </w:r>
    </w:p>
    <w:p w:rsidR="0059400A" w:rsidRPr="00032F6E" w:rsidRDefault="00376A7C" w:rsidP="00F84A4A">
      <w:pPr>
        <w:shd w:val="clear" w:color="auto" w:fill="FFFFFF"/>
        <w:tabs>
          <w:tab w:val="left" w:pos="912"/>
        </w:tabs>
        <w:spacing w:line="475" w:lineRule="exact"/>
        <w:ind w:left="5" w:right="5"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032F6E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032F6E">
        <w:rPr>
          <w:rFonts w:ascii="Arial" w:eastAsia="Times New Roman" w:hAnsi="Arial" w:cs="Arial"/>
          <w:sz w:val="24"/>
          <w:szCs w:val="24"/>
        </w:rPr>
        <w:tab/>
      </w:r>
      <w:r w:rsidRPr="00032F6E">
        <w:rPr>
          <w:rFonts w:ascii="Arial" w:eastAsia="Times New Roman" w:hAnsi="Arial" w:cs="Arial"/>
          <w:spacing w:val="-1"/>
          <w:sz w:val="24"/>
          <w:szCs w:val="24"/>
        </w:rPr>
        <w:t>сведения о доходах супруги (супруга) и несовершеннолетних детей,</w:t>
      </w:r>
      <w:r w:rsidR="00260471" w:rsidRPr="00032F6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полученных от всех источников (включая заработную плату, пенсии,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pacing w:val="-2"/>
          <w:sz w:val="24"/>
          <w:szCs w:val="24"/>
        </w:rPr>
        <w:t>пособия, иные выплаты) за календарный год, предшествующий году подачи</w:t>
      </w:r>
      <w:r w:rsidR="00260471" w:rsidRPr="00032F6E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pacing w:val="-2"/>
          <w:sz w:val="24"/>
          <w:szCs w:val="24"/>
        </w:rPr>
        <w:t>лицом документов для поступления на работу на должность руководителя, а</w:t>
      </w:r>
      <w:r w:rsidR="00260471" w:rsidRPr="00032F6E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также сведения об имуществе, принадлежащем им на праве собственности, и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об их обязательствах имущественного характера по состоянию на первое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число для поступления на работу</w:t>
      </w:r>
      <w:proofErr w:type="gramEnd"/>
      <w:r w:rsidRPr="00032F6E">
        <w:rPr>
          <w:rFonts w:ascii="Arial" w:eastAsia="Times New Roman" w:hAnsi="Arial" w:cs="Arial"/>
          <w:sz w:val="24"/>
          <w:szCs w:val="24"/>
        </w:rPr>
        <w:t xml:space="preserve"> на должность руководителя (на отчетную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дату).</w:t>
      </w:r>
    </w:p>
    <w:p w:rsidR="0059400A" w:rsidRPr="00032F6E" w:rsidRDefault="00376A7C" w:rsidP="00F84A4A">
      <w:pPr>
        <w:shd w:val="clear" w:color="auto" w:fill="FFFFFF"/>
        <w:tabs>
          <w:tab w:val="left" w:pos="826"/>
        </w:tabs>
        <w:spacing w:line="475" w:lineRule="exact"/>
        <w:ind w:left="571"/>
        <w:jc w:val="both"/>
        <w:rPr>
          <w:rFonts w:ascii="Arial" w:hAnsi="Arial" w:cs="Arial"/>
          <w:sz w:val="24"/>
          <w:szCs w:val="24"/>
        </w:rPr>
      </w:pPr>
      <w:r w:rsidRPr="00032F6E">
        <w:rPr>
          <w:rFonts w:ascii="Arial" w:hAnsi="Arial" w:cs="Arial"/>
          <w:spacing w:val="-24"/>
          <w:sz w:val="24"/>
          <w:szCs w:val="24"/>
        </w:rPr>
        <w:t>4.</w:t>
      </w:r>
      <w:r w:rsidRPr="00032F6E">
        <w:rPr>
          <w:rFonts w:ascii="Arial" w:hAnsi="Arial" w:cs="Arial"/>
          <w:sz w:val="24"/>
          <w:szCs w:val="24"/>
        </w:rPr>
        <w:tab/>
      </w:r>
      <w:r w:rsidRPr="00032F6E">
        <w:rPr>
          <w:rFonts w:ascii="Arial" w:eastAsia="Times New Roman" w:hAnsi="Arial" w:cs="Arial"/>
          <w:sz w:val="24"/>
          <w:szCs w:val="24"/>
        </w:rPr>
        <w:t>Руководитель муниципального учреждения представляет:</w:t>
      </w:r>
    </w:p>
    <w:p w:rsidR="0059400A" w:rsidRPr="00032F6E" w:rsidRDefault="00376A7C" w:rsidP="00F84A4A">
      <w:pPr>
        <w:shd w:val="clear" w:color="auto" w:fill="FFFFFF"/>
        <w:tabs>
          <w:tab w:val="left" w:pos="845"/>
        </w:tabs>
        <w:spacing w:before="5" w:line="475" w:lineRule="exact"/>
        <w:ind w:left="5" w:right="5" w:firstLine="571"/>
        <w:jc w:val="both"/>
        <w:rPr>
          <w:rFonts w:ascii="Arial" w:hAnsi="Arial" w:cs="Arial"/>
          <w:sz w:val="24"/>
          <w:szCs w:val="24"/>
        </w:rPr>
      </w:pPr>
      <w:r w:rsidRPr="00032F6E">
        <w:rPr>
          <w:rFonts w:ascii="Arial" w:eastAsia="Times New Roman" w:hAnsi="Arial" w:cs="Arial"/>
          <w:spacing w:val="-19"/>
          <w:sz w:val="24"/>
          <w:szCs w:val="24"/>
        </w:rPr>
        <w:t>а)</w:t>
      </w:r>
      <w:r w:rsidRPr="00032F6E">
        <w:rPr>
          <w:rFonts w:ascii="Arial" w:eastAsia="Times New Roman" w:hAnsi="Arial" w:cs="Arial"/>
          <w:sz w:val="24"/>
          <w:szCs w:val="24"/>
        </w:rPr>
        <w:tab/>
      </w:r>
      <w:r w:rsidRPr="00032F6E">
        <w:rPr>
          <w:rFonts w:ascii="Arial" w:eastAsia="Times New Roman" w:hAnsi="Arial" w:cs="Arial"/>
          <w:spacing w:val="-1"/>
          <w:sz w:val="24"/>
          <w:szCs w:val="24"/>
        </w:rPr>
        <w:t xml:space="preserve">сведения о своих доходах, полученных за отчетный период (с 1 </w:t>
      </w:r>
      <w:proofErr w:type="gramStart"/>
      <w:r w:rsidRPr="00032F6E">
        <w:rPr>
          <w:rFonts w:ascii="Arial" w:eastAsia="Times New Roman" w:hAnsi="Arial" w:cs="Arial"/>
          <w:spacing w:val="-1"/>
          <w:sz w:val="24"/>
          <w:szCs w:val="24"/>
        </w:rPr>
        <w:t>января</w:t>
      </w:r>
      <w:proofErr w:type="gramEnd"/>
      <w:r w:rsidR="00260471" w:rsidRPr="00032F6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но 31 декабря) от всех источников (включая заработную плату, пенсии,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pacing w:val="-3"/>
          <w:sz w:val="24"/>
          <w:szCs w:val="24"/>
        </w:rPr>
        <w:t>пособия и иные выплаты), а также сведения об имуществе и обязательствах</w:t>
      </w:r>
      <w:r w:rsidR="00260471" w:rsidRPr="00032F6E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имущественного характера по состоянию на конец отчетного периода;</w:t>
      </w:r>
    </w:p>
    <w:p w:rsidR="0059400A" w:rsidRPr="00032F6E" w:rsidRDefault="00376A7C" w:rsidP="00F84A4A">
      <w:pPr>
        <w:shd w:val="clear" w:color="auto" w:fill="FFFFFF"/>
        <w:tabs>
          <w:tab w:val="left" w:pos="845"/>
        </w:tabs>
        <w:spacing w:line="475" w:lineRule="exact"/>
        <w:ind w:left="5" w:firstLine="571"/>
        <w:jc w:val="both"/>
        <w:rPr>
          <w:rFonts w:ascii="Arial" w:hAnsi="Arial" w:cs="Arial"/>
          <w:sz w:val="24"/>
          <w:szCs w:val="24"/>
        </w:rPr>
      </w:pPr>
      <w:r w:rsidRPr="00032F6E">
        <w:rPr>
          <w:rFonts w:ascii="Arial" w:eastAsia="Times New Roman" w:hAnsi="Arial" w:cs="Arial"/>
          <w:spacing w:val="-17"/>
          <w:sz w:val="24"/>
          <w:szCs w:val="24"/>
        </w:rPr>
        <w:t>б)</w:t>
      </w:r>
      <w:r w:rsidRPr="00032F6E">
        <w:rPr>
          <w:rFonts w:ascii="Arial" w:eastAsia="Times New Roman" w:hAnsi="Arial" w:cs="Arial"/>
          <w:sz w:val="24"/>
          <w:szCs w:val="24"/>
        </w:rPr>
        <w:tab/>
      </w:r>
      <w:r w:rsidRPr="00032F6E">
        <w:rPr>
          <w:rFonts w:ascii="Arial" w:eastAsia="Times New Roman" w:hAnsi="Arial" w:cs="Arial"/>
          <w:spacing w:val="-1"/>
          <w:sz w:val="24"/>
          <w:szCs w:val="24"/>
        </w:rPr>
        <w:t>сведения о доходах супруги (супруга) и несовершеннолетних детей,</w:t>
      </w:r>
      <w:r w:rsidR="00260471" w:rsidRPr="00032F6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полученных за отчетный период (с 1 января по 31 декабря) от всех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pacing w:val="-3"/>
          <w:sz w:val="24"/>
          <w:szCs w:val="24"/>
        </w:rPr>
        <w:t>источников (включая заработную плату, пенсии, пособия и иные выплаты), а</w:t>
      </w:r>
      <w:r w:rsidR="00260471" w:rsidRPr="00032F6E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pacing w:val="-2"/>
          <w:sz w:val="24"/>
          <w:szCs w:val="24"/>
        </w:rPr>
        <w:t xml:space="preserve">также сведения об их имуществе и обязательствах имущественного </w:t>
      </w:r>
      <w:proofErr w:type="gramStart"/>
      <w:r w:rsidRPr="00032F6E">
        <w:rPr>
          <w:rFonts w:ascii="Arial" w:eastAsia="Times New Roman" w:hAnsi="Arial" w:cs="Arial"/>
          <w:spacing w:val="-2"/>
          <w:sz w:val="24"/>
          <w:szCs w:val="24"/>
        </w:rPr>
        <w:t>характера</w:t>
      </w:r>
      <w:proofErr w:type="gramEnd"/>
      <w:r w:rsidR="00260471" w:rsidRPr="00032F6E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но состоянию на конец отчетного периода.</w:t>
      </w:r>
    </w:p>
    <w:p w:rsidR="0059400A" w:rsidRPr="00032F6E" w:rsidRDefault="00376A7C" w:rsidP="00260471">
      <w:pPr>
        <w:shd w:val="clear" w:color="auto" w:fill="FFFFFF"/>
        <w:tabs>
          <w:tab w:val="left" w:pos="826"/>
        </w:tabs>
        <w:spacing w:before="14" w:line="490" w:lineRule="exact"/>
        <w:ind w:right="24" w:firstLine="571"/>
        <w:jc w:val="both"/>
        <w:rPr>
          <w:rFonts w:ascii="Arial" w:hAnsi="Arial" w:cs="Arial"/>
          <w:sz w:val="24"/>
          <w:szCs w:val="24"/>
        </w:rPr>
      </w:pPr>
      <w:r w:rsidRPr="00032F6E">
        <w:rPr>
          <w:rFonts w:ascii="Arial" w:hAnsi="Arial" w:cs="Arial"/>
          <w:spacing w:val="-28"/>
          <w:sz w:val="24"/>
          <w:szCs w:val="24"/>
        </w:rPr>
        <w:t>5.</w:t>
      </w:r>
      <w:r w:rsidRPr="00032F6E">
        <w:rPr>
          <w:rFonts w:ascii="Arial" w:hAnsi="Arial" w:cs="Arial"/>
          <w:sz w:val="24"/>
          <w:szCs w:val="24"/>
        </w:rPr>
        <w:tab/>
      </w:r>
      <w:r w:rsidRPr="00032F6E">
        <w:rPr>
          <w:rFonts w:ascii="Arial" w:eastAsia="Times New Roman" w:hAnsi="Arial" w:cs="Arial"/>
          <w:spacing w:val="-1"/>
          <w:sz w:val="24"/>
          <w:szCs w:val="24"/>
        </w:rPr>
        <w:t>В случае если руководитель муниципального учреждения обнаружил,</w:t>
      </w:r>
      <w:r w:rsidR="00260471" w:rsidRPr="00032F6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что в представленных им сведениях о доходах, об имуществе и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pacing w:val="-2"/>
          <w:sz w:val="24"/>
          <w:szCs w:val="24"/>
        </w:rPr>
        <w:t xml:space="preserve">обязательствах имущественного характера не отражены или не полностью отражены какие-либо сведения либо имеются ошибки, он вправе представить </w:t>
      </w:r>
      <w:r w:rsidRPr="00032F6E">
        <w:rPr>
          <w:rFonts w:ascii="Arial" w:eastAsia="Times New Roman" w:hAnsi="Arial" w:cs="Arial"/>
          <w:sz w:val="24"/>
          <w:szCs w:val="24"/>
        </w:rPr>
        <w:t xml:space="preserve">уточненные сведения в течение одного месяца после окончания срока, указанного в пункте 2 настоящего </w:t>
      </w:r>
      <w:r w:rsidRPr="00032F6E">
        <w:rPr>
          <w:rFonts w:ascii="Arial" w:eastAsia="Times New Roman" w:hAnsi="Arial" w:cs="Arial"/>
          <w:sz w:val="24"/>
          <w:szCs w:val="24"/>
        </w:rPr>
        <w:lastRenderedPageBreak/>
        <w:t>Положения.</w:t>
      </w:r>
    </w:p>
    <w:p w:rsidR="0059400A" w:rsidRPr="00032F6E" w:rsidRDefault="00376A7C">
      <w:pPr>
        <w:shd w:val="clear" w:color="auto" w:fill="FFFFFF"/>
        <w:spacing w:before="5" w:line="475" w:lineRule="exact"/>
        <w:ind w:left="10" w:right="24" w:firstLine="562"/>
        <w:jc w:val="both"/>
        <w:rPr>
          <w:rFonts w:ascii="Arial" w:hAnsi="Arial" w:cs="Arial"/>
          <w:sz w:val="24"/>
          <w:szCs w:val="24"/>
        </w:rPr>
      </w:pPr>
      <w:r w:rsidRPr="00032F6E">
        <w:rPr>
          <w:rFonts w:ascii="Arial" w:eastAsia="Times New Roman" w:hAnsi="Arial" w:cs="Arial"/>
          <w:sz w:val="24"/>
          <w:szCs w:val="24"/>
        </w:rPr>
        <w:t>Такие уточненные сведения не считаются представленными с нарушением срока.</w:t>
      </w:r>
    </w:p>
    <w:p w:rsidR="0059400A" w:rsidRPr="00032F6E" w:rsidRDefault="00376A7C" w:rsidP="00260471">
      <w:pPr>
        <w:shd w:val="clear" w:color="auto" w:fill="FFFFFF"/>
        <w:tabs>
          <w:tab w:val="left" w:pos="821"/>
        </w:tabs>
        <w:spacing w:before="10" w:line="490" w:lineRule="exact"/>
        <w:ind w:right="24" w:firstLine="571"/>
        <w:jc w:val="both"/>
        <w:rPr>
          <w:rFonts w:ascii="Arial" w:hAnsi="Arial" w:cs="Arial"/>
          <w:sz w:val="24"/>
          <w:szCs w:val="24"/>
        </w:rPr>
      </w:pPr>
      <w:r w:rsidRPr="00032F6E">
        <w:rPr>
          <w:rFonts w:ascii="Arial" w:hAnsi="Arial" w:cs="Arial"/>
          <w:spacing w:val="-24"/>
          <w:sz w:val="24"/>
          <w:szCs w:val="24"/>
        </w:rPr>
        <w:t>6.</w:t>
      </w:r>
      <w:r w:rsidRPr="00032F6E">
        <w:rPr>
          <w:rFonts w:ascii="Arial" w:hAnsi="Arial" w:cs="Arial"/>
          <w:sz w:val="24"/>
          <w:szCs w:val="24"/>
        </w:rPr>
        <w:tab/>
      </w:r>
      <w:r w:rsidRPr="00032F6E">
        <w:rPr>
          <w:rFonts w:ascii="Arial" w:eastAsia="Times New Roman" w:hAnsi="Arial" w:cs="Arial"/>
          <w:sz w:val="24"/>
          <w:szCs w:val="24"/>
        </w:rPr>
        <w:t>Проверка достоверности и полноты сведений о доходах, об имуществе</w:t>
      </w:r>
      <w:r w:rsidRPr="00032F6E">
        <w:rPr>
          <w:rFonts w:ascii="Arial" w:eastAsia="Times New Roman" w:hAnsi="Arial" w:cs="Arial"/>
          <w:sz w:val="24"/>
          <w:szCs w:val="24"/>
        </w:rPr>
        <w:br/>
        <w:t>и обязательствах имущественного характера, представленных лицом,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 xml:space="preserve">поступающим на </w:t>
      </w:r>
      <w:proofErr w:type="gramStart"/>
      <w:r w:rsidRPr="00032F6E">
        <w:rPr>
          <w:rFonts w:ascii="Arial" w:eastAsia="Times New Roman" w:hAnsi="Arial" w:cs="Arial"/>
          <w:sz w:val="24"/>
          <w:szCs w:val="24"/>
        </w:rPr>
        <w:t>работу</w:t>
      </w:r>
      <w:proofErr w:type="gramEnd"/>
      <w:r w:rsidRPr="00032F6E">
        <w:rPr>
          <w:rFonts w:ascii="Arial" w:eastAsia="Times New Roman" w:hAnsi="Arial" w:cs="Arial"/>
          <w:sz w:val="24"/>
          <w:szCs w:val="24"/>
        </w:rPr>
        <w:t xml:space="preserve"> на должность руководителя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pacing w:val="-3"/>
          <w:sz w:val="24"/>
          <w:szCs w:val="24"/>
        </w:rPr>
        <w:t>муниципального   учреждения,</w:t>
      </w:r>
      <w:r w:rsidR="00260471" w:rsidRPr="00032F6E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а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pacing w:val="-5"/>
          <w:sz w:val="24"/>
          <w:szCs w:val="24"/>
        </w:rPr>
        <w:t>также</w:t>
      </w:r>
      <w:r w:rsidR="00260471" w:rsidRPr="00032F6E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pacing w:val="-5"/>
          <w:sz w:val="24"/>
          <w:szCs w:val="24"/>
        </w:rPr>
        <w:t>руководителем</w:t>
      </w:r>
      <w:r w:rsidR="00260471" w:rsidRPr="00032F6E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 xml:space="preserve">муниципального учреждения, 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осуществляется в порядке, устанавливаемом учредителем муниципального учреждения.</w:t>
      </w:r>
    </w:p>
    <w:p w:rsidR="0059400A" w:rsidRPr="00032F6E" w:rsidRDefault="00376A7C">
      <w:pPr>
        <w:shd w:val="clear" w:color="auto" w:fill="FFFFFF"/>
        <w:tabs>
          <w:tab w:val="left" w:pos="821"/>
        </w:tabs>
        <w:spacing w:line="480" w:lineRule="exact"/>
        <w:ind w:right="14" w:firstLine="571"/>
        <w:jc w:val="both"/>
        <w:rPr>
          <w:rFonts w:ascii="Arial" w:hAnsi="Arial" w:cs="Arial"/>
          <w:sz w:val="24"/>
          <w:szCs w:val="24"/>
        </w:rPr>
      </w:pPr>
      <w:r w:rsidRPr="00032F6E">
        <w:rPr>
          <w:rFonts w:ascii="Arial" w:hAnsi="Arial" w:cs="Arial"/>
          <w:spacing w:val="-21"/>
          <w:sz w:val="24"/>
          <w:szCs w:val="24"/>
        </w:rPr>
        <w:t>7.</w:t>
      </w:r>
      <w:r w:rsidRPr="00032F6E">
        <w:rPr>
          <w:rFonts w:ascii="Arial" w:hAnsi="Arial" w:cs="Arial"/>
          <w:sz w:val="24"/>
          <w:szCs w:val="24"/>
        </w:rPr>
        <w:tab/>
      </w:r>
      <w:r w:rsidRPr="00032F6E">
        <w:rPr>
          <w:rFonts w:ascii="Arial" w:eastAsia="Times New Roman" w:hAnsi="Arial" w:cs="Arial"/>
          <w:spacing w:val="-2"/>
          <w:sz w:val="24"/>
          <w:szCs w:val="24"/>
        </w:rPr>
        <w:t>Сведения о доходах, об имуществе и обязательствах имущественного</w:t>
      </w:r>
      <w:r w:rsidR="00260471" w:rsidRPr="00032F6E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pacing w:val="-2"/>
          <w:sz w:val="24"/>
          <w:szCs w:val="24"/>
        </w:rPr>
        <w:t xml:space="preserve">характера, представляемые лицом, поступающим на </w:t>
      </w:r>
      <w:proofErr w:type="gramStart"/>
      <w:r w:rsidRPr="00032F6E">
        <w:rPr>
          <w:rFonts w:ascii="Arial" w:eastAsia="Times New Roman" w:hAnsi="Arial" w:cs="Arial"/>
          <w:spacing w:val="-2"/>
          <w:sz w:val="24"/>
          <w:szCs w:val="24"/>
        </w:rPr>
        <w:t>работу</w:t>
      </w:r>
      <w:proofErr w:type="gramEnd"/>
      <w:r w:rsidRPr="00032F6E">
        <w:rPr>
          <w:rFonts w:ascii="Arial" w:eastAsia="Times New Roman" w:hAnsi="Arial" w:cs="Arial"/>
          <w:spacing w:val="-2"/>
          <w:sz w:val="24"/>
          <w:szCs w:val="24"/>
        </w:rPr>
        <w:t xml:space="preserve"> на должность</w:t>
      </w:r>
      <w:r w:rsidR="00260471" w:rsidRPr="00032F6E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руководителя муниципального учреждения, а также руководителем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муниципального учреждения в соответствии с настоящим Положением,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являются сведениями конфиденциального характера, если федеральным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законом они не отнесены к сведениям, составляющим государственную</w:t>
      </w:r>
      <w:r w:rsidR="00260471" w:rsidRPr="00032F6E">
        <w:rPr>
          <w:rFonts w:ascii="Arial" w:eastAsia="Times New Roman" w:hAnsi="Arial" w:cs="Arial"/>
          <w:sz w:val="24"/>
          <w:szCs w:val="24"/>
        </w:rPr>
        <w:t xml:space="preserve"> </w:t>
      </w:r>
      <w:r w:rsidRPr="00032F6E">
        <w:rPr>
          <w:rFonts w:ascii="Arial" w:eastAsia="Times New Roman" w:hAnsi="Arial" w:cs="Arial"/>
          <w:sz w:val="24"/>
          <w:szCs w:val="24"/>
        </w:rPr>
        <w:t>тайну.</w:t>
      </w:r>
      <w:bookmarkStart w:id="0" w:name="_GoBack"/>
      <w:bookmarkEnd w:id="0"/>
    </w:p>
    <w:p w:rsidR="00376A7C" w:rsidRPr="00032F6E" w:rsidRDefault="00376A7C">
      <w:pPr>
        <w:shd w:val="clear" w:color="auto" w:fill="FFFFFF"/>
        <w:spacing w:line="480" w:lineRule="exact"/>
        <w:ind w:left="10" w:right="5" w:firstLine="715"/>
        <w:jc w:val="both"/>
        <w:rPr>
          <w:rFonts w:ascii="Arial" w:hAnsi="Arial" w:cs="Arial"/>
          <w:sz w:val="24"/>
          <w:szCs w:val="24"/>
        </w:rPr>
      </w:pPr>
      <w:proofErr w:type="gramStart"/>
      <w:r w:rsidRPr="00032F6E">
        <w:rPr>
          <w:rFonts w:ascii="Arial" w:hAnsi="Arial" w:cs="Arial"/>
          <w:sz w:val="24"/>
          <w:szCs w:val="24"/>
        </w:rPr>
        <w:t>8.</w:t>
      </w:r>
      <w:r w:rsidRPr="00032F6E">
        <w:rPr>
          <w:rFonts w:ascii="Arial" w:eastAsia="Times New Roman" w:hAnsi="Arial" w:cs="Arial"/>
          <w:sz w:val="24"/>
          <w:szCs w:val="24"/>
        </w:rPr>
        <w:t>В случае, если руководитель не может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детей, данный факт подлежит рассмотрению на соответствующей комиссии по соблюдению требований к служебному поведению муниципальных служащих администрации Золотухинского района и руководителей муниципальных учреждений Золотухинского района и урегулированию конфликта интересов.</w:t>
      </w:r>
      <w:proofErr w:type="gramEnd"/>
    </w:p>
    <w:sectPr w:rsidR="00376A7C" w:rsidRPr="00032F6E" w:rsidSect="00032F6E">
      <w:pgSz w:w="11909" w:h="16834"/>
      <w:pgMar w:top="1134" w:right="1247" w:bottom="1134" w:left="153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6A7C"/>
    <w:rsid w:val="00032F6E"/>
    <w:rsid w:val="00260471"/>
    <w:rsid w:val="00376A7C"/>
    <w:rsid w:val="0059400A"/>
    <w:rsid w:val="00850916"/>
    <w:rsid w:val="008B1B15"/>
    <w:rsid w:val="008F4686"/>
    <w:rsid w:val="00A254D3"/>
    <w:rsid w:val="00F8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922</Words>
  <Characters>5256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2019-10-11T10:00:00Z</dcterms:created>
  <dcterms:modified xsi:type="dcterms:W3CDTF">2019-10-15T07:21:00Z</dcterms:modified>
</cp:coreProperties>
</file>