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33" w:rsidRPr="00E74E33" w:rsidRDefault="00E74E33" w:rsidP="00E74E33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E74E33">
        <w:rPr>
          <w:rStyle w:val="a9"/>
          <w:rFonts w:ascii="inherit" w:eastAsia="SimSun" w:hAnsi="inherit" w:cs="Arial"/>
          <w:color w:val="000000"/>
          <w:sz w:val="28"/>
          <w:szCs w:val="28"/>
          <w:bdr w:val="none" w:sz="0" w:space="0" w:color="auto" w:frame="1"/>
        </w:rPr>
        <w:t>О заседании комиссии</w:t>
      </w:r>
    </w:p>
    <w:p w:rsidR="00E74E33" w:rsidRPr="00E74E33" w:rsidRDefault="00E74E33" w:rsidP="00E74E33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E74E33">
        <w:rPr>
          <w:rStyle w:val="a9"/>
          <w:rFonts w:ascii="inherit" w:eastAsia="SimSun" w:hAnsi="inherit" w:cs="Arial"/>
          <w:color w:val="000000"/>
          <w:sz w:val="28"/>
          <w:szCs w:val="28"/>
          <w:bdr w:val="none" w:sz="0" w:space="0" w:color="auto" w:frame="1"/>
        </w:rPr>
        <w:t> </w:t>
      </w:r>
    </w:p>
    <w:p w:rsidR="00E74E33" w:rsidRPr="00E74E33" w:rsidRDefault="00E74E33" w:rsidP="00E74E33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E74E33">
        <w:rPr>
          <w:rStyle w:val="a9"/>
          <w:rFonts w:ascii="inherit" w:eastAsia="SimSun" w:hAnsi="inherit" w:cs="Arial"/>
          <w:color w:val="000000"/>
          <w:sz w:val="28"/>
          <w:szCs w:val="28"/>
          <w:bdr w:val="none" w:sz="0" w:space="0" w:color="auto" w:frame="1"/>
        </w:rPr>
        <w:t>         </w:t>
      </w:r>
      <w:r w:rsidRPr="00E74E3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12 октября 2018 года состоялось заседание комиссии по соблюдению требований к служебному поведению муниципальных служащих администрации </w:t>
      </w:r>
      <w:proofErr w:type="spellStart"/>
      <w:r w:rsidRPr="00E74E3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Золотухинского</w:t>
      </w:r>
      <w:proofErr w:type="spellEnd"/>
      <w:r w:rsidRPr="00E74E3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района и руководителей муниципальных учреждений </w:t>
      </w:r>
      <w:proofErr w:type="spellStart"/>
      <w:r w:rsidRPr="00E74E3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Золотухинского</w:t>
      </w:r>
      <w:proofErr w:type="spellEnd"/>
      <w:r w:rsidRPr="00E74E3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района и урегулированию конфликта интересов. Были рассмотрены поступившие от Главы района материалы проверки достоверности и полноты сведений о доходах, об имуществе и обязательствах имущественного характера, </w:t>
      </w:r>
      <w:proofErr w:type="spellStart"/>
      <w:r w:rsidRPr="00E74E3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прендставленные</w:t>
      </w:r>
      <w:proofErr w:type="spellEnd"/>
      <w:r w:rsidRPr="00E74E3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в 2018 году за отчетный 2017 год руководителями четырех муниципальных учреждений.</w:t>
      </w:r>
    </w:p>
    <w:p w:rsidR="00E74E33" w:rsidRPr="00E74E33" w:rsidRDefault="00E74E33" w:rsidP="00E74E33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E74E3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        Комиссией принято решение, что сведения, представленные руководителями учреждений, являются недостоверными и неполными и рекомендовано начальникам отделов: культуры, образования, опеки и попечительства применить дисциплинарные взыскания ко всем четырем руководителям учреждений.</w:t>
      </w:r>
    </w:p>
    <w:p w:rsidR="00E74E33" w:rsidRPr="00E74E33" w:rsidRDefault="00E74E33" w:rsidP="00E74E33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E74E3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        Зам</w:t>
      </w:r>
      <w:proofErr w:type="gramStart"/>
      <w:r w:rsidRPr="00E74E3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.Г</w:t>
      </w:r>
      <w:proofErr w:type="gramEnd"/>
      <w:r w:rsidRPr="00E74E3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лавы Администрации района Т.А.Кузнецова</w:t>
      </w:r>
    </w:p>
    <w:p w:rsidR="00E45EA0" w:rsidRPr="00E74E33" w:rsidRDefault="00E45EA0" w:rsidP="00E4544F">
      <w:pPr>
        <w:rPr>
          <w:sz w:val="28"/>
          <w:szCs w:val="28"/>
        </w:rPr>
      </w:pPr>
    </w:p>
    <w:sectPr w:rsidR="00E45EA0" w:rsidRPr="00E74E33" w:rsidSect="009B143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862BA"/>
    <w:rsid w:val="00005E2A"/>
    <w:rsid w:val="00037931"/>
    <w:rsid w:val="000613AA"/>
    <w:rsid w:val="00065FA2"/>
    <w:rsid w:val="000C4A6E"/>
    <w:rsid w:val="000F2133"/>
    <w:rsid w:val="000F6D75"/>
    <w:rsid w:val="00114C32"/>
    <w:rsid w:val="0014215D"/>
    <w:rsid w:val="001533B8"/>
    <w:rsid w:val="001614E6"/>
    <w:rsid w:val="00162509"/>
    <w:rsid w:val="001870F9"/>
    <w:rsid w:val="001A0EAB"/>
    <w:rsid w:val="001A6675"/>
    <w:rsid w:val="002E21AA"/>
    <w:rsid w:val="003225ED"/>
    <w:rsid w:val="003270BE"/>
    <w:rsid w:val="00335595"/>
    <w:rsid w:val="00366339"/>
    <w:rsid w:val="003757A4"/>
    <w:rsid w:val="0044634C"/>
    <w:rsid w:val="00530116"/>
    <w:rsid w:val="00534D4F"/>
    <w:rsid w:val="005506F4"/>
    <w:rsid w:val="006213DA"/>
    <w:rsid w:val="0063702F"/>
    <w:rsid w:val="0064383B"/>
    <w:rsid w:val="006E69EA"/>
    <w:rsid w:val="00700692"/>
    <w:rsid w:val="00722387"/>
    <w:rsid w:val="00734979"/>
    <w:rsid w:val="008108F0"/>
    <w:rsid w:val="00827583"/>
    <w:rsid w:val="00853289"/>
    <w:rsid w:val="008C3C94"/>
    <w:rsid w:val="00923E8D"/>
    <w:rsid w:val="00974718"/>
    <w:rsid w:val="009B1434"/>
    <w:rsid w:val="00A00205"/>
    <w:rsid w:val="00A00BF4"/>
    <w:rsid w:val="00A12C8B"/>
    <w:rsid w:val="00A4662C"/>
    <w:rsid w:val="00A54B5B"/>
    <w:rsid w:val="00A61B8E"/>
    <w:rsid w:val="00A862BA"/>
    <w:rsid w:val="00AD612F"/>
    <w:rsid w:val="00B329EE"/>
    <w:rsid w:val="00B66482"/>
    <w:rsid w:val="00B929B1"/>
    <w:rsid w:val="00BC4092"/>
    <w:rsid w:val="00C835F2"/>
    <w:rsid w:val="00CC364F"/>
    <w:rsid w:val="00D216EC"/>
    <w:rsid w:val="00D27445"/>
    <w:rsid w:val="00DA0112"/>
    <w:rsid w:val="00DC0789"/>
    <w:rsid w:val="00E4544F"/>
    <w:rsid w:val="00E45EA0"/>
    <w:rsid w:val="00E74E33"/>
    <w:rsid w:val="00FD7393"/>
    <w:rsid w:val="00FF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7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6675"/>
    <w:pPr>
      <w:spacing w:after="120"/>
    </w:pPr>
  </w:style>
  <w:style w:type="character" w:customStyle="1" w:styleId="a4">
    <w:name w:val="Основной текст Знак"/>
    <w:basedOn w:val="a0"/>
    <w:link w:val="a3"/>
    <w:rsid w:val="001A66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1A6675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63702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3702F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8">
    <w:name w:val="Normal (Web)"/>
    <w:basedOn w:val="a"/>
    <w:uiPriority w:val="99"/>
    <w:semiHidden/>
    <w:unhideWhenUsed/>
    <w:rsid w:val="00C835F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9">
    <w:name w:val="Strong"/>
    <w:basedOn w:val="a0"/>
    <w:uiPriority w:val="22"/>
    <w:qFormat/>
    <w:rsid w:val="00C835F2"/>
    <w:rPr>
      <w:b/>
      <w:bCs/>
    </w:rPr>
  </w:style>
  <w:style w:type="character" w:styleId="aa">
    <w:name w:val="Hyperlink"/>
    <w:basedOn w:val="a0"/>
    <w:uiPriority w:val="99"/>
    <w:semiHidden/>
    <w:unhideWhenUsed/>
    <w:rsid w:val="00722387"/>
    <w:rPr>
      <w:color w:val="0000FF"/>
      <w:u w:val="single"/>
    </w:rPr>
  </w:style>
  <w:style w:type="character" w:styleId="ab">
    <w:name w:val="Emphasis"/>
    <w:basedOn w:val="a0"/>
    <w:uiPriority w:val="20"/>
    <w:qFormat/>
    <w:rsid w:val="00E454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7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6675"/>
    <w:pPr>
      <w:spacing w:after="120"/>
    </w:pPr>
  </w:style>
  <w:style w:type="character" w:customStyle="1" w:styleId="a4">
    <w:name w:val="Основной текст Знак"/>
    <w:basedOn w:val="a0"/>
    <w:link w:val="a3"/>
    <w:rsid w:val="001A66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1A6675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63702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3702F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2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90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2019-12-26T06:58:00Z</cp:lastPrinted>
  <dcterms:created xsi:type="dcterms:W3CDTF">2018-12-17T08:07:00Z</dcterms:created>
  <dcterms:modified xsi:type="dcterms:W3CDTF">2023-03-02T06:10:00Z</dcterms:modified>
</cp:coreProperties>
</file>